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B27F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РЖЕВСКОГО  РАЙОНА </w:t>
      </w: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B27F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20.07.2022 г.                                                                                                                № 286 па    </w:t>
      </w:r>
    </w:p>
    <w:p w:rsidR="00B27FD1" w:rsidRPr="00B27FD1" w:rsidRDefault="00B27FD1" w:rsidP="00B27F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Ржевского района 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от 23.04.2020 г. №120 па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и схемы мест (площадок)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Ржевского района Тверской области»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Ржевского муниципального района Тверской области и в связи с приведением в соответствие с действующим законодательством Администрация Ржевского района  </w:t>
      </w: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Ржевского района Тверской области от 23.04.2020 г. №120 па «Об утверждении реестра и схемы мест (площадок) накопления твердых коммунальных отходов на территории Ржевского района Тверской области» (далее – Постановление) изложив новой редакции Приложение №1  (прилагается).</w:t>
      </w: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B27FD1" w:rsidRPr="00B27FD1" w:rsidRDefault="00B27FD1" w:rsidP="00B27FD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заведующего отделом ЖКХ Администрации Ржевского района</w:t>
      </w: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Ржевского района                                                                      М.П.Петрушихин</w:t>
      </w: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 xml:space="preserve">  Приложение №1</w:t>
      </w:r>
    </w:p>
    <w:p w:rsidR="00B27FD1" w:rsidRPr="00B27FD1" w:rsidRDefault="00B27FD1" w:rsidP="00B27F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lastRenderedPageBreak/>
        <w:t>к Постановлению Администрации</w:t>
      </w:r>
    </w:p>
    <w:p w:rsidR="00B27FD1" w:rsidRPr="00B27FD1" w:rsidRDefault="00B27FD1" w:rsidP="00B27F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20.07.2022 г.   № 286 па 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>«Приложение №1</w:t>
      </w:r>
    </w:p>
    <w:p w:rsidR="00B27FD1" w:rsidRPr="00B27FD1" w:rsidRDefault="00B27FD1" w:rsidP="00B27F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27FD1" w:rsidRPr="00B27FD1" w:rsidRDefault="00B27FD1" w:rsidP="00B27F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F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 23.04.2020 г.    № 120 па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 схемы мест (площадок) накопления твердых коммунальных отходов на территории Ржевского района Тверской области </w:t>
      </w:r>
    </w:p>
    <w:p w:rsidR="00B27FD1" w:rsidRPr="00B27FD1" w:rsidRDefault="00B27FD1" w:rsidP="00B2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356"/>
        <w:gridCol w:w="17"/>
        <w:gridCol w:w="1843"/>
        <w:gridCol w:w="54"/>
        <w:gridCol w:w="1684"/>
        <w:gridCol w:w="2908"/>
      </w:tblGrid>
      <w:tr w:rsidR="00B27FD1" w:rsidRPr="00B27FD1" w:rsidTr="00604308"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>№ площадки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>Данные об источниках образования ТКО</w:t>
            </w:r>
          </w:p>
        </w:tc>
      </w:tr>
      <w:tr w:rsidR="00B27FD1" w:rsidRPr="00B27FD1" w:rsidTr="00604308">
        <w:tc>
          <w:tcPr>
            <w:tcW w:w="9574" w:type="dxa"/>
            <w:gridSpan w:val="7"/>
            <w:shd w:val="clear" w:color="auto" w:fill="auto"/>
          </w:tcPr>
          <w:p w:rsidR="00B27FD1" w:rsidRPr="00B27FD1" w:rsidRDefault="00B27FD1" w:rsidP="00B27FD1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«Есинка» Ржевского района</w:t>
            </w:r>
          </w:p>
        </w:tc>
      </w:tr>
      <w:tr w:rsidR="00B27FD1" w:rsidRPr="00B27FD1" w:rsidTr="00604308">
        <w:trPr>
          <w:trHeight w:val="200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 в 60-ти м от многоквартирного д.4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контейнера-8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2,3, 4</w:t>
            </w:r>
          </w:p>
        </w:tc>
      </w:tr>
      <w:tr w:rsidR="00B27FD1" w:rsidRPr="00B27FD1" w:rsidTr="00604308"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в 30-ти м от многоквартирного д. 21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№21, МДОУ Есинский детский сад, МОУ Есинская средняя школа, МБУ «КДЦ сельского поселения «Есинка»»</w:t>
            </w:r>
          </w:p>
        </w:tc>
      </w:tr>
      <w:tr w:rsidR="00B27FD1" w:rsidRPr="00B27FD1" w:rsidTr="00604308"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перед зданием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№ 23, №26-№40, ул.Садовая,        д.№14 -№27, ул.Лесная,            д.№1 -№3, ФАП,почтовое отделение</w:t>
            </w:r>
          </w:p>
        </w:tc>
      </w:tr>
      <w:tr w:rsidR="00B27FD1" w:rsidRPr="00B27FD1" w:rsidTr="00604308">
        <w:trPr>
          <w:trHeight w:val="139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п.Мончалово, ул.Железнодорожная, в 30-ти м от д. 18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 2,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ул.Железнодорожная, №2-№21,  ул Садовая №1- №11</w:t>
            </w:r>
          </w:p>
        </w:tc>
      </w:tr>
      <w:tr w:rsidR="00B27FD1" w:rsidRPr="00B27FD1" w:rsidTr="00604308"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п.Мончалово, ул.Железнодорожная,  в 30 м от д. №1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кладбище     </w:t>
            </w:r>
          </w:p>
        </w:tc>
      </w:tr>
      <w:tr w:rsidR="00B27FD1" w:rsidRPr="00B27FD1" w:rsidTr="00604308"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д.Толстиково , на въезде в деревню, в  40 м от д.46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Покрытие-бетонные плиты,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Площадь- 24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бункеров- 1, Объем каждого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 жителей д.Толстиково</w:t>
            </w:r>
          </w:p>
        </w:tc>
      </w:tr>
      <w:tr w:rsidR="00B27FD1" w:rsidRPr="00B27FD1" w:rsidTr="00604308"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на пересечении ул. Продувалово и ул.Центральная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каждого бункера- 8 куб.м 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Ограждение-высотой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дома, ул.Солнечная –дома №1,2,3,4,5, ул. Продувалово- дома с №50-А по №60, ул.Центральная- дома с №16 по №25, д.№6- д.№8, ул.Окружная - дома № 9,10,11</w:t>
            </w:r>
          </w:p>
        </w:tc>
      </w:tr>
      <w:tr w:rsidR="00B27FD1" w:rsidRPr="00B27FD1" w:rsidTr="00604308">
        <w:trPr>
          <w:trHeight w:val="1282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 66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ул.Продувалово-       №61-№66,  №45-№49, ул.Старая- дома №67- №76, медпункт</w:t>
            </w:r>
          </w:p>
        </w:tc>
      </w:tr>
      <w:tr w:rsidR="00B27FD1" w:rsidRPr="00B27FD1" w:rsidTr="00604308">
        <w:trPr>
          <w:trHeight w:val="1362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д.30-А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Площадь- 10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ул.Старая,  №27-№37, №77- №90</w:t>
            </w: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СДК Домашино</w:t>
            </w:r>
          </w:p>
        </w:tc>
      </w:tr>
      <w:tr w:rsidR="00B27FD1" w:rsidRPr="00B27FD1" w:rsidTr="00604308">
        <w:trPr>
          <w:trHeight w:val="101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40 м от д.99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Площадь- 10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, №91 -№103, №11- №26</w:t>
            </w:r>
          </w:p>
        </w:tc>
      </w:tr>
      <w:tr w:rsidR="00B27FD1" w:rsidRPr="00B27FD1" w:rsidTr="00604308">
        <w:trPr>
          <w:trHeight w:val="139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между д.5 и 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 №104-№111, ул.Старая с №1-№10</w:t>
            </w:r>
          </w:p>
        </w:tc>
      </w:tr>
      <w:tr w:rsidR="00B27FD1" w:rsidRPr="00B27FD1" w:rsidTr="00604308">
        <w:trPr>
          <w:trHeight w:val="117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пер.Библиотечный , в 30 м от МКД 112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№112, Домашинская сельская библиотека</w:t>
            </w: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в 25 м от дома 30 ул. Солнеяная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ул.Молодежная   №32-№40,  ул.Солнечная-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№26 - №31, ул.Окружная –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№12-№17</w:t>
            </w: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заезд с д.Домашино ,  д.№15 - №38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контейнеров-5,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, заезд из г.Ржев  д.№1 - №14, №39 - №47</w:t>
            </w: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Быхова Слобода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.№2 - №21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Захарово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№1 - №3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Збоево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№3 - №7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с. Збоево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 №1 - №7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Пестриково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Появилово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№18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Седниково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7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Таблино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 1- №10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63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Турбаево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№1 - №46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Чачкино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№31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Шарлаево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Шипулино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Юрятино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№1-№20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30 м от  дома 6а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бункеров-2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 №41-№49, 5а,6а,7а,8а,9а,10а.</w:t>
            </w:r>
          </w:p>
        </w:tc>
      </w:tr>
      <w:tr w:rsidR="00B27FD1" w:rsidRPr="00B27FD1" w:rsidTr="00604308">
        <w:trPr>
          <w:trHeight w:val="15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 , пер.Библиотечный 30 м от  дома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 дома - по ул.Центральная  №21-№25,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Библиотечный</w:t>
            </w:r>
          </w:p>
        </w:tc>
      </w:tr>
      <w:tr w:rsidR="00B27FD1" w:rsidRPr="00B27FD1" w:rsidTr="00604308">
        <w:trPr>
          <w:trHeight w:val="403"/>
        </w:trPr>
        <w:tc>
          <w:tcPr>
            <w:tcW w:w="9574" w:type="dxa"/>
            <w:gridSpan w:val="7"/>
            <w:shd w:val="clear" w:color="auto" w:fill="auto"/>
          </w:tcPr>
          <w:p w:rsidR="00B27FD1" w:rsidRPr="00B27FD1" w:rsidRDefault="00B27FD1" w:rsidP="00B27FD1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«Итомля» Ржевского района</w:t>
            </w:r>
          </w:p>
        </w:tc>
      </w:tr>
      <w:tr w:rsidR="00B27FD1" w:rsidRPr="00B27FD1" w:rsidTr="00604308">
        <w:trPr>
          <w:trHeight w:val="242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ГБУЗ Ржевская ЦРБ Итомлинское отделение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МОУ Итомлинская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25 м. западнее дома 6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№2, 3, №5- №11, многоквартирный дом №4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40 м. восточнее дома 58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№14,15,18, 22, 37,38,39,42,43,44,45,46,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47,48,49,50,51,52,53,54,55,56,57,58, многоквартирные дома №40,41. 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Молодежная, 25 м. восточнее дома 72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№60,61,62,63,64,65,66,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67,68,69,70,71,72,73,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75,76,77,78,79,80,81,82,23,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24,25,27,28,29,30,31,32,33 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Новая, 30 м. южнее дома 84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№82а,                     №84-№107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Акульево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25 м. от дома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Андреевское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25 м. дома 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26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№22 - №30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17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северо-западнее 25 м. дома 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Апалево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вдоль дороги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№32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Бабенки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северо-восточнее 50 м. дома 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Байгорово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правой стороны вдоль дороги напротив д. 15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Балаши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развилка дороги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Бедрино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25 м. д.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Бойково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с центральной а/д в районе д. 10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Болотники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около дома №1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перед домом №28 с правой стороны улицы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 №52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№12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№13 - №30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7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деревни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№15 - №28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Бураково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Варатово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30м. д. 10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Вороново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Высоково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Глазово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Глестково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Горбыль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25м. д.  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Городище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Гримино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дороги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Двойня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Денино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№37-№52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17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25 м. д. 7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Дулово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Дурнево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левой стороны дороги напротив д. 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Жаднево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– №28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Зайцево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западнее д.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Займище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13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Зорино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Зуево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Ивановское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м. южнее д.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втором  въезде в деревню напротив дома №27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№15-№28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южнее д.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Козицино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северо-западнее д. 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Колокольцово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Колупаево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Конново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ориентир д. 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№3-№21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Кресты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д. 13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№28-№57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д. 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Лебзино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Лыкшино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по середине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Лыткино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ориентир дом №6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Мешино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правой стороны д. 5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№5-№11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Мигуново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перекресток а/д Мигуново-Раменское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Мининские Дворы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напротив здания молокозавода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Михайлики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поворот на              д. Кресты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административного здания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№1-№14, №55-№59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№15-№53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Мологино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№6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Мохначи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Мясцово 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в правой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Нестерово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Северо-восточнее  дома №4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Ново-Алексеевское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Новосадовая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Овцыно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дом №1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Овсянники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около указателя на деревню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Овчинники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Озеренка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Озерютино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левой стороны восточнее  торговой точки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               д. Орехово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кладбища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Переварово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ФАПа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д.Подлипки,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№4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Покровское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Прасолово,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№2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Частный дом №2 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Радюкино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№13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Раменское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со стороны д. Хомутово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№19-№50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Раменье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№37 через дорогу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Рогово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Родинка,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 от №1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Рудница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через дорогу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Салькино,   съезд с основной дороги в деревню, с левой стороны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B27FD1" w:rsidRPr="00B27FD1" w:rsidTr="00604308">
        <w:trPr>
          <w:trHeight w:val="168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Сахарово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перекрестке через дорогу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Семеновское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№10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д.Смолево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№2-№14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Сморщево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Стешово,    автомобильная дорога Ржев Осташков с левой сторорны,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с левой стороны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№26 -№54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дома №7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Сухинино,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Суходол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со стороны                д. Рогово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Сытьково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 (за поворотом на кладбище)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Сытьково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 на школу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№11-№49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Тараканово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№11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Трехгорное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севернее дома №6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(Перфильев С.А.)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№32-№38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№13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Трубино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№69-№88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д.83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(ФАП)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40 м.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№1-№5,    дом №32-№68          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ориентир мост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№6-№31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Тупицино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 дома №7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Фролово,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Хватково,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Холмово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Холнино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втором въезде в деревню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Хомутово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дома №8 около объездной дороги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Цузово 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Черменино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дома №11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Шиблино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Шолохово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№14-№26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Шолохово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рядом с мех. мастерской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 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№1-№13, №27-№42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Щербинино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Юсино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дома №7а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Яковлево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въезд в деревню, южнее дома №35  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B27F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№26-№51</w:t>
            </w:r>
          </w:p>
        </w:tc>
      </w:tr>
      <w:tr w:rsidR="00B27FD1" w:rsidRPr="00B27FD1" w:rsidTr="00604308">
        <w:trPr>
          <w:trHeight w:val="250"/>
        </w:trPr>
        <w:tc>
          <w:tcPr>
            <w:tcW w:w="9574" w:type="dxa"/>
            <w:gridSpan w:val="7"/>
            <w:shd w:val="clear" w:color="auto" w:fill="auto"/>
          </w:tcPr>
          <w:p w:rsidR="00B27FD1" w:rsidRPr="00B27FD1" w:rsidRDefault="00B27FD1" w:rsidP="00B27FD1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«Хорошево»</w:t>
            </w: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 в 100 м от многоквартирных домов № 5, 7, коттеджи Торопецкий тракт, уицы Солнечная, Луговая, Тополиная, Цветочная, Лесная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Покрытие-бетонные плиты, Площадь- 20 кв.м,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№5, 7, коттеджи Торопецкий тракт, уицы Солнечная, Лугова, Тополиная, Цветочная, Лесная Хорошевская начальная школа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в 50-ти м от многоквартирных домов № 3, 4, 8А, 10А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 3, 4, 8А, 10А, МДОУ Хорошевский детский сад, МБУ «КДЦ сельского поселения «Хорошево»», Хорошевский офис ВОП</w:t>
            </w:r>
          </w:p>
        </w:tc>
      </w:tr>
      <w:tr w:rsidR="00B27FD1" w:rsidRPr="00B27FD1" w:rsidTr="00604308">
        <w:trPr>
          <w:trHeight w:val="173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Хорошево 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 Молодежная,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Волжская, в 30-ти 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 Молодежная, Волжская</w:t>
            </w:r>
          </w:p>
        </w:tc>
      </w:tr>
      <w:tr w:rsidR="00B27FD1" w:rsidRPr="00B27FD1" w:rsidTr="00604308">
        <w:trPr>
          <w:trHeight w:val="131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</w:tc>
      </w:tr>
      <w:tr w:rsidR="00B27FD1" w:rsidRPr="00B27FD1" w:rsidTr="00604308">
        <w:trPr>
          <w:trHeight w:val="1112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ул. Садовая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49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Санталово,  в 30 м от д.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</w:t>
            </w:r>
          </w:p>
        </w:tc>
      </w:tr>
      <w:tr w:rsidR="00B27FD1" w:rsidRPr="00B27FD1" w:rsidTr="00604308">
        <w:trPr>
          <w:trHeight w:val="124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Муравьево, 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деревни, в  50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д.Муравьево</w:t>
            </w:r>
          </w:p>
        </w:tc>
      </w:tr>
      <w:tr w:rsidR="00B27FD1" w:rsidRPr="00B27FD1" w:rsidTr="00604308">
        <w:trPr>
          <w:trHeight w:val="132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50 м от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д.Муравьево</w:t>
            </w:r>
          </w:p>
        </w:tc>
      </w:tr>
      <w:tr w:rsidR="00B27FD1" w:rsidRPr="00B27FD1" w:rsidTr="00604308">
        <w:trPr>
          <w:trHeight w:val="77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д.5, в 50 м от домов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</w:tr>
      <w:tr w:rsidR="00B27FD1" w:rsidRPr="00B27FD1" w:rsidTr="00604308">
        <w:trPr>
          <w:trHeight w:val="99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д.10, в 50 м от домов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</w:t>
            </w: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д.6, в 50 м от домов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</w:t>
            </w:r>
          </w:p>
        </w:tc>
      </w:tr>
      <w:tr w:rsidR="00B27FD1" w:rsidRPr="00B27FD1" w:rsidTr="00604308">
        <w:trPr>
          <w:trHeight w:val="172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Верхний Бор,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Ковалево, в начале деревни,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1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Мнякино,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 Количество контейнеров-1, Объем контейнера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140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 начале деревни, с левой стороны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Ж.-д. ст. Муравьево,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Пеленичено, с левой стороны середины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39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Сосновка,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Банной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11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Дерибассовской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50 м от МОУ Становская средняя общеобразовательная школа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Брехово,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Бродниково,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Бургово,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Волжское-Малахово,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дома, 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Есемово,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Жуково, 100 м от артскважины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Костерево,</w:t>
            </w:r>
            <w:r w:rsidRPr="00B2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Крутики,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Рязанцево,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Соколово,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Соломино, 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Петуново,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Абрамово,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Бурмусово,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Грешниково,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Гришино,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Зарубино,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Знаменское,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3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Масленниково,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Мончорово,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контейнеров-3,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Мужищево,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Нечаево,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Почигаево,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д.Редькино,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Тростино,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Площадь- 20 кв.м, Количество бункеров-2,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56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д.Федотово,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6"/>
        </w:trPr>
        <w:tc>
          <w:tcPr>
            <w:tcW w:w="9574" w:type="dxa"/>
            <w:gridSpan w:val="7"/>
            <w:shd w:val="clear" w:color="auto" w:fill="auto"/>
          </w:tcPr>
          <w:p w:rsidR="00B27FD1" w:rsidRPr="00B27FD1" w:rsidRDefault="00B27FD1" w:rsidP="00B27FD1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«Успенское» Ржевского района</w:t>
            </w:r>
          </w:p>
        </w:tc>
      </w:tr>
      <w:tr w:rsidR="00B27FD1" w:rsidRPr="00B27FD1" w:rsidTr="00604308">
        <w:trPr>
          <w:trHeight w:val="414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  в 20-ти м от многоквар-тирного дома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 частные жилые дома № 26-№ 34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 в 30-ти м от многоквар-тирного дома №24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№22,23,24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Администрации, д. д. Власово, Гляденово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 Успенское, ул. Заречная,  на въезде  на коттеджи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- по ул. Заречная  №1-№21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Успенское дом № 54А, дома с №46 по№ 54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        д. Глебово, на территории  ГБУЗ Ржевская ЦРБ Глебовское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на территории  МОУ Глебовской средней общеобразовательной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ул. Лесная 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Частные  дома  д. Глебово, улЛесная, д. №1-10,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Совхозная, д.№6по 11,ул. Новая д. №1 по № 3, ул. Полевая,д. №1а по № 4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Плешки,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дорог напротив дома №32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  дома  по улице,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 с  №  31 по № 51,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52 по № 74,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 Плешки ,  на месте д.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улице ,   дома с №  1 по № 49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Антоново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1по №26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Бурцево,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1-по №4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Власово,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 3  по д. №11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09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Вороничено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№1по №8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Гляденево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№1, 1А,2,3,6,7,8,9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Гнилево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Голышкино,  на перекрестке  дорог на въезде в деревню  на против дома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21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Горшково,  обочина поворота д. №4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1по № 31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Грибеево, на против дома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д.№1-№5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Демкино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№4 по № 12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Житинки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   дома  № 2по №14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Клешнево,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участок  в районе  водонапорной башни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с № 1 по №40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Малахово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Маломахово, западнее д. №8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Мануйлово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 10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Маслово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№11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Находово,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, дома с № 1а по № 31,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Ненаедово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428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Пантюково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,д№1 по № 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Першино,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 земельного участка   возле вышки сотовой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 23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Пудово, д. 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№1- по №11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Старцево, д. 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Шестино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8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Юшнево,  на против дома №4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3- по №6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55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Орехово,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№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–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ул. Зеленая,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Крупцово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углу  к земельному участку  с кад. № 69:27:0230603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12 по №19А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Массальское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пожарного водоема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18.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Терешково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на въезде в д. Орехово (старый молокозавод)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  ул. Пальцева. Заречная, Солнечная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д. Васюково, д.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 с дороги к №19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№ 44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перекресток ул. Мира,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д. Глебово, ул. Мира, д. № 2- по №10,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№16,ул. Молодежная, д. №1 по №13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Выдрино, напротив д.№10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20  д. Выдрино. И д. Глебово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Гузынино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по № 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.Дунилово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развилка дорог на Макарово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33,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Заречная, рядом с  д.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3 по №9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Захарово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№1а по №5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72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Карпово,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дома.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Макарово, на въезде в деревню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19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Немцово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№15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Озерецкое, на въезде в населенный пункт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14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Плотниково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 по № 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74"/>
        </w:trPr>
        <w:tc>
          <w:tcPr>
            <w:tcW w:w="9574" w:type="dxa"/>
            <w:gridSpan w:val="7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«Победа»</w:t>
            </w: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ул.Заречная в 60-ти м от частного дома  д.№ 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асфальт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бункера-8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ул.Заречная(18) и д.Мурылево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п.Победа, ул.Полевая, 11 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Покрытие-грунт, Площадь- 30 кв.м, Количество бункеров-2,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по ул.Советская (2),ул.Полевая(12),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ул.Молодежная(13),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ул.Садовая(19),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ул.Октябрьская(5)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Победовский детский сад, ул.Школьная</w:t>
            </w:r>
          </w:p>
        </w:tc>
      </w:tr>
      <w:tr w:rsidR="00B27FD1" w:rsidRPr="00B27FD1" w:rsidTr="00604308">
        <w:trPr>
          <w:trHeight w:val="1390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50 метрах от многоквартирного дома № 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Площадь- 30 кв.м, Количество бункеров-3,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ул.Ленина   д.2,1,3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30 метрах от д.№ 11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Площадь- 30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ул.Ленина,д.11,9   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ул.Ленина в 30 метрах от МБУ «КДЦ сельское поселение «Победа»»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- по ул.Ленина, д.5,7,  МБУ «КДЦ сельского поселения «Победа»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д.Образцово , в  40 м от д.№ 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и квартиры жителей д.Образцово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д.Митьково, в 40 м. от  многоквартирного дома № 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 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и многоквартирные дома № 1,2,3 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раойн п.Победа ул.Ленина в 20 м от д.№19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бункеров-1, Объем бункера- 8 куб.м (ограждение)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 д.19, 21   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Покрытие-ПГС,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B27FD1" w:rsidRPr="00B27FD1" w:rsidTr="00604308">
        <w:trPr>
          <w:trHeight w:val="55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Губино,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Добрая,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20м. от д.24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Карамлино,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Ковынево,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 м от д.16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Покрытие-грунт,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Кокошилово,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19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д.Коростелево,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 у д.1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Лазарево,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в 20 м д. 13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д.Леонтьево,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многоквартирным д.26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и Частные дома </w:t>
            </w:r>
          </w:p>
        </w:tc>
      </w:tr>
      <w:tr w:rsidR="00B27FD1" w:rsidRPr="00B27FD1" w:rsidTr="00604308">
        <w:trPr>
          <w:trHeight w:val="5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д.Мурылево на улице Заречной напротив д.7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Покрытие-асфальт,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д.Осипово,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напротив д.4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д.Поволжье,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д.25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B27FD1" w:rsidRPr="00B27FD1" w:rsidTr="00604308">
        <w:trPr>
          <w:trHeight w:val="136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д.Починки,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Тимофеево,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Филькино,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Щелково,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дома 2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д.Парихино начало ул.Молодежная,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бункеров- 1, Объем бункера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д.Парихино , ул.Новая напротив МОУ Ефимовская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Ефимово,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Забелино,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д.Картошино,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Лукино,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д.Мясцово,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Осипово,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Першино,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Петрищево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Степакино,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21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63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д.Суконцево,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д.Филатово,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д.18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д.Хрипелово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Приволжская у дома 19,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 перед д.3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Площадь- 20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Бураково,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5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д.Висино,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Деньгино,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д.Деняшино,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9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60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Ерши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Михирево,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д.Моржово,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д.Свеклино,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55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Семеновское,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69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Степанцево,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дома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Сувитки,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Харино,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Харланово,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Галахово,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Дешевки,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Полунино,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B27FD1" w:rsidRPr="00B27FD1" w:rsidTr="00604308">
        <w:trPr>
          <w:trHeight w:val="217"/>
        </w:trPr>
        <w:tc>
          <w:tcPr>
            <w:tcW w:w="9574" w:type="dxa"/>
            <w:gridSpan w:val="7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«Медведево» Ржевского района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в 30-ти м от дома № 33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№1,2, частные  дома с № 23 - № 43,  с № 84-№ 95, администрация с/п «Медведево», МБУ «КДЦ сельского поселения «Медведево», филиал библиотеки 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около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кладбище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между домами № 4 и №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жителей  –                    с № 1 по № 20 и с №44 по 83,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«Медведево»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д.Алешево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домами № 49 и                 № 51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д.Алешево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д.Артемово,  в 30 м от дома №15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д.Артемово, гражданское кладбище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д.Ульянково, дом № 20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«Курьяновский дом- интернат для престарелых и инвалидов»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д.Курьяново, в 20 метрах от дома № 50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д.Курьяново, МОУ Артемовская ООШ, Филиал библиотеки, Дошкольная группа МОУ Артемовская ООШ, ОС «Курьяново», Курьяновский СДК, территориальный участок д.Курьяново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д.Пятницкое, в 20 м от дома № 23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д.Пятницкое, территориальный участок д.Пятницкое, филиал библиотеки, Пятницкий СДК, Пятницкий ФАП</w:t>
            </w:r>
          </w:p>
        </w:tc>
      </w:tr>
      <w:tr w:rsidR="00B27FD1" w:rsidRPr="00B27FD1" w:rsidTr="00604308">
        <w:trPr>
          <w:trHeight w:val="56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д.Павлюки, в 50 м от            дома № 18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д.Павлюки, отделение связи д.Павлюки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ул.Новая, в 50 м от дома № 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ул.Новой п.Осуга, многоквартирные дома по ул.Новой п.Осуга, Осугский СДК, отделение связи п.Осуга, филиал библиотеки, котельная п.Осуга, Осугский ФАП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ул.Школьная , при въезде, в 50 м от дома № 5А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ул.Школьной, ул.Привокзальной, ж/д вокзал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д.Замятино, при въезде,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д.Замятино и ул.Молодежной</w:t>
            </w: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Дубакино, 20 м от дома № 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д.Дубакино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Дубровка, 20 м от дома  № 15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д.Дубровка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Кротково в 20 м от дома №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д.Кротково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Кузьмарино, в 40 м от №  22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д.Кузьмарино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Лигостаево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д.Лигостаево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Папино в 20 м от дома № 24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д.Папино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Красное в 20 м от дома № 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д.Красное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Кривая Улица в 50 м от дома № 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д.Кривая Улица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Крутики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д.Крутики</w:t>
            </w: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Осуйское в 20м от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д.Осуйское, гражданское кладбище</w:t>
            </w:r>
          </w:p>
        </w:tc>
      </w:tr>
      <w:tr w:rsidR="00B27FD1" w:rsidRPr="00B27FD1" w:rsidTr="00604308">
        <w:trPr>
          <w:trHeight w:val="55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Поротики в 20 м от дома № 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</w:t>
            </w:r>
          </w:p>
        </w:tc>
      </w:tr>
      <w:tr w:rsidR="00B27FD1" w:rsidRPr="00B27FD1" w:rsidTr="00604308">
        <w:trPr>
          <w:trHeight w:val="196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Лебедево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д.Лебедево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Мясоедово в 20 м от дома № 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д.Мясоедово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Пустошка 2-я в 20 м от дома № 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д.Пустошка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Рыково,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д.Рыково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Шандаловов 20 м от дома № 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д.Шандалово</w:t>
            </w:r>
          </w:p>
        </w:tc>
      </w:tr>
      <w:tr w:rsidR="00B27FD1" w:rsidRPr="00B27FD1" w:rsidTr="00604308">
        <w:trPr>
          <w:trHeight w:val="42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Шеломово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д.Шеломово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д.Кудрино в 50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д.Кудрино</w:t>
            </w:r>
          </w:p>
        </w:tc>
      </w:tr>
      <w:tr w:rsidR="00B27FD1" w:rsidRPr="00B27FD1" w:rsidTr="00604308">
        <w:trPr>
          <w:trHeight w:val="41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пос. Карьера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п.Карьера</w:t>
            </w:r>
          </w:p>
        </w:tc>
      </w:tr>
      <w:tr w:rsidR="00B27FD1" w:rsidRPr="00B27FD1" w:rsidTr="00604308">
        <w:trPr>
          <w:trHeight w:val="41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д.Мясищево в 20 м от дома № 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д.Мясищево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д.Рогачево в 20 м от дома № 30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д.Рогачево</w:t>
            </w: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д.Старое Кузнецово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д.Сатарое Кузнецово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Федяйково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д.Федяйково</w:t>
            </w:r>
          </w:p>
        </w:tc>
      </w:tr>
      <w:tr w:rsidR="00B27FD1" w:rsidRPr="00B27FD1" w:rsidTr="00604308">
        <w:trPr>
          <w:trHeight w:val="1259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Ржевский район, д. Замятино, ул. Молодежная  в 20 м от дома № 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Администрация МО сельское поселение «Медведево»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ОГРН 1066914000735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 Молодежной с 1 по 20</w:t>
            </w:r>
          </w:p>
        </w:tc>
      </w:tr>
      <w:tr w:rsidR="00B27FD1" w:rsidRPr="00B27FD1" w:rsidTr="00604308">
        <w:trPr>
          <w:trHeight w:val="307"/>
        </w:trPr>
        <w:tc>
          <w:tcPr>
            <w:tcW w:w="9574" w:type="dxa"/>
            <w:gridSpan w:val="7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. сельское поселение «Чертолино»</w:t>
            </w:r>
            <w:r w:rsidRPr="00B27F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FD1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B27FD1" w:rsidRPr="00B27FD1" w:rsidTr="00604308">
        <w:trPr>
          <w:trHeight w:val="27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20-ти м от здания котельной МОУ Чертолинская сош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Покрытие-подсыпка ПГС, Площадь- 8 кв.м, Количество </w:t>
            </w: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МОУ «Чертолинская сош»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 пункта п.Чертолино, ул.Школьная, Садовая, Мира</w:t>
            </w:r>
          </w:p>
        </w:tc>
      </w:tr>
      <w:tr w:rsidR="00B27FD1" w:rsidRPr="00B27FD1" w:rsidTr="00604308">
        <w:trPr>
          <w:trHeight w:val="161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30-ти м от здания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п.Чертолино, ул. Калинина, Мира,Железнодорожная, Кооперативная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населнного пункта д.Змины</w:t>
            </w:r>
          </w:p>
        </w:tc>
      </w:tr>
      <w:tr w:rsidR="00B27FD1" w:rsidRPr="00B27FD1" w:rsidTr="00604308">
        <w:trPr>
          <w:trHeight w:val="196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д.Свистуны, 25 м. от здания  12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Ржевское ЦРБ Свистуновское отделение,  частные дома населенных пунктов д.Свистуны, д.Овсяники,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6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населенный пункт у д. 2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д.Светлая ул.Мира, Полевая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0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 в 30 м. от д. 54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д.Светлая, Мончалово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0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в 25 м. от д. 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Ильченко, Трушково, Плоты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96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между зданиями  23 и 33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п. Ильченко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68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д.Погорелки в 30 м. от д. 19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д.Погорелки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36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д.Светителево, напротив д. 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д.Светителево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600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д№ 32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3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ул. Придорожная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бункеров-2, Объем бункера-1,1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65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д. 3 ул.Центральная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65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д.Чертолино, в 25 м. от д. 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 Чертолино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0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д.Слобырево,  на перекрестке внутри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д.Слобырево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35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 , в 30 м от д.  50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д.Зайцево, д.Гузино, д.Бровцино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2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д.Зайцево, на перекрестке , поворот д.Зайцево – д.Гузино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 д.Зайцево,  д.Гузино, д. Бровцино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5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 70 м от здания д.48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 пунктов д.Азарово, д.Люнино, д.Станы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300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в 25 м от д. 69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д.Азарово, д.Блазново, д.Починки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27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от д. 68 30 м.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</w:t>
            </w: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Барыгино, 20 м от д.  15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д.Барыгино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Змины, между д. 6-7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д.Змины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41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Лаптево, между д. 3-4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д.Лаптево, Овсяники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Мончалово, 30 м от 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д.Мончалово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Новые Кузнецы, на въезде 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д.Новые Кузнецы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  30 м от д. 10</w:t>
            </w: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д.Овсяники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8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Седнево , 20 м от д.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д.Седнево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Старые Кузнецы,  50 м от д. 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д.Старые кузнецы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 . напротив д. 5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д.Яковлево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77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Бахарево в 20 м от д. 8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д.Бахарево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Горенка , 20 м от д. 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д.Горенка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Клины  20 м от д. 3А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д.Клины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Мироново , д.16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д.Мироново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Свербиха между д.3-4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д.Свербиха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Блазново 20 м от д.11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д.Блазново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Бровцино напротив д. 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д.Бровцино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Гузино  20 м от д.16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д.Гузино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416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 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д.Дмитрово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42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 Дружба, в начале деревни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д.Дружба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272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Люнино , в центре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д.Люнино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Половинино  на въезде в населенный  пункт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д.Половинино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Починки 20 м. от д. 3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д.Починки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Станы 20 м от д. 16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д.Станы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77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Черново напротив д. 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д.Черново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Шпалево в 20 м от д. 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д.Шпалево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Букарево 20 м. от д. 16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д.Букарево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Дуброво, в начале деревни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д.Дуброво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Екимово,  в начале деревни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д.екимово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Зубово,  в начале деревни 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д.Зубово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Котлово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д.Котлово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Кувшиново , в центре деревни 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д.Кувшиново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Плоты,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Плоты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415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д.Сухуша  между д. 10-12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д.Сухуша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428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Струйское  20 м  от д. 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д.Струйское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44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Трушково  меджу д.8-10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д.Трушково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FD1" w:rsidRPr="00B27FD1" w:rsidTr="00604308">
        <w:trPr>
          <w:trHeight w:val="1583"/>
        </w:trPr>
        <w:tc>
          <w:tcPr>
            <w:tcW w:w="712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 на вьезде д. 14</w:t>
            </w:r>
          </w:p>
        </w:tc>
        <w:tc>
          <w:tcPr>
            <w:tcW w:w="1843" w:type="dxa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д.Харино</w:t>
            </w: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FD1" w:rsidRPr="00B27FD1" w:rsidRDefault="00B27FD1" w:rsidP="00B2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D1" w:rsidRPr="00B27FD1" w:rsidRDefault="00B27FD1" w:rsidP="00B2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F" w:rsidRDefault="005134CF">
      <w:bookmarkStart w:id="0" w:name="_GoBack"/>
      <w:bookmarkEnd w:id="0"/>
    </w:p>
    <w:sectPr w:rsidR="005134CF" w:rsidSect="006D02E0">
      <w:pgSz w:w="11909" w:h="16834"/>
      <w:pgMar w:top="851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33423"/>
    <w:multiLevelType w:val="hybridMultilevel"/>
    <w:tmpl w:val="2AC6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 w15:restartNumberingAfterBreak="0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25A18"/>
    <w:multiLevelType w:val="hybridMultilevel"/>
    <w:tmpl w:val="C7328104"/>
    <w:lvl w:ilvl="0" w:tplc="744635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7FA0E69"/>
    <w:multiLevelType w:val="hybridMultilevel"/>
    <w:tmpl w:val="F0BAAC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 w15:restartNumberingAfterBreak="0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 w15:restartNumberingAfterBreak="0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C7388"/>
    <w:multiLevelType w:val="hybridMultilevel"/>
    <w:tmpl w:val="F91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3" w15:restartNumberingAfterBreak="0">
    <w:nsid w:val="41AC2E99"/>
    <w:multiLevelType w:val="hybridMultilevel"/>
    <w:tmpl w:val="73C8255C"/>
    <w:lvl w:ilvl="0" w:tplc="CC60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176FA"/>
    <w:multiLevelType w:val="hybridMultilevel"/>
    <w:tmpl w:val="4B160662"/>
    <w:lvl w:ilvl="0" w:tplc="1E924F14">
      <w:start w:val="2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3" w15:restartNumberingAfterBreak="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51F6"/>
    <w:multiLevelType w:val="hybridMultilevel"/>
    <w:tmpl w:val="952A029C"/>
    <w:lvl w:ilvl="0" w:tplc="9426D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4"/>
  </w:num>
  <w:num w:numId="2">
    <w:abstractNumId w:val="26"/>
  </w:num>
  <w:num w:numId="3">
    <w:abstractNumId w:val="35"/>
  </w:num>
  <w:num w:numId="4">
    <w:abstractNumId w:val="5"/>
  </w:num>
  <w:num w:numId="5">
    <w:abstractNumId w:val="13"/>
  </w:num>
  <w:num w:numId="6">
    <w:abstractNumId w:val="20"/>
  </w:num>
  <w:num w:numId="7">
    <w:abstractNumId w:val="9"/>
  </w:num>
  <w:num w:numId="8">
    <w:abstractNumId w:val="31"/>
  </w:num>
  <w:num w:numId="9">
    <w:abstractNumId w:val="33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30"/>
  </w:num>
  <w:num w:numId="17">
    <w:abstractNumId w:val="18"/>
  </w:num>
  <w:num w:numId="18">
    <w:abstractNumId w:val="29"/>
  </w:num>
  <w:num w:numId="19">
    <w:abstractNumId w:val="27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21"/>
  </w:num>
  <w:num w:numId="34">
    <w:abstractNumId w:val="36"/>
  </w:num>
  <w:num w:numId="35">
    <w:abstractNumId w:val="11"/>
  </w:num>
  <w:num w:numId="36">
    <w:abstractNumId w:val="2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1"/>
    <w:rsid w:val="005134CF"/>
    <w:rsid w:val="00B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E51D-F59A-4039-B69F-46E59DC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7F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FD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B27FD1"/>
  </w:style>
  <w:style w:type="paragraph" w:customStyle="1" w:styleId="a3">
    <w:name w:val="Таблицы (моноширинный)"/>
    <w:basedOn w:val="a"/>
    <w:next w:val="a"/>
    <w:rsid w:val="00B27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2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B27FD1"/>
    <w:rPr>
      <w:color w:val="106BBE"/>
    </w:rPr>
  </w:style>
  <w:style w:type="paragraph" w:customStyle="1" w:styleId="a6">
    <w:name w:val="Знак"/>
    <w:basedOn w:val="a"/>
    <w:rsid w:val="00B27F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B27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27FD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B27F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pytarget">
    <w:name w:val="copy_target"/>
    <w:rsid w:val="00B27FD1"/>
  </w:style>
  <w:style w:type="paragraph" w:styleId="aa">
    <w:name w:val="No Spacing"/>
    <w:uiPriority w:val="1"/>
    <w:qFormat/>
    <w:rsid w:val="00B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15355</Words>
  <Characters>87525</Characters>
  <Application>Microsoft Office Word</Application>
  <DocSecurity>0</DocSecurity>
  <Lines>729</Lines>
  <Paragraphs>205</Paragraphs>
  <ScaleCrop>false</ScaleCrop>
  <Company/>
  <LinksUpToDate>false</LinksUpToDate>
  <CharactersWithSpaces>102675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2022-07-22T12:57:00Z</dcterms:created>
  <dcterms:modified xsi:type="dcterms:W3CDTF">2022-07-22T12:58:00Z</dcterms:modified>
</cp:coreProperties>
</file>